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D0" w:rsidRDefault="001A32E0" w:rsidP="00B2529A">
      <w:pPr>
        <w:jc w:val="center"/>
      </w:pPr>
      <w:r w:rsidRPr="001A32E0">
        <w:rPr>
          <w:noProof/>
        </w:rPr>
        <w:drawing>
          <wp:inline distT="0" distB="0" distL="0" distR="0">
            <wp:extent cx="5943600" cy="1447189"/>
            <wp:effectExtent l="19050" t="0" r="0" b="0"/>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943600" cy="1447189"/>
                    </a:xfrm>
                    <a:prstGeom prst="rect">
                      <a:avLst/>
                    </a:prstGeom>
                    <a:noFill/>
                    <a:ln w="9525">
                      <a:noFill/>
                      <a:miter lim="800000"/>
                      <a:headEnd/>
                      <a:tailEnd/>
                    </a:ln>
                  </pic:spPr>
                </pic:pic>
              </a:graphicData>
            </a:graphic>
          </wp:inline>
        </w:drawing>
      </w:r>
    </w:p>
    <w:p w:rsidR="001A32E0" w:rsidRDefault="001A32E0" w:rsidP="00A86FA8">
      <w:pPr>
        <w:pStyle w:val="Heading1"/>
        <w:spacing w:before="0"/>
        <w:rPr>
          <w:sz w:val="36"/>
        </w:rPr>
      </w:pPr>
    </w:p>
    <w:p w:rsidR="00A86FA8" w:rsidRPr="002D550D" w:rsidRDefault="00A86FA8" w:rsidP="00A86FA8">
      <w:pPr>
        <w:pStyle w:val="Heading1"/>
        <w:spacing w:before="0"/>
        <w:rPr>
          <w:sz w:val="36"/>
        </w:rPr>
      </w:pPr>
      <w:r w:rsidRPr="009347E7">
        <w:rPr>
          <w:sz w:val="36"/>
        </w:rPr>
        <w:t>SORTPO</w:t>
      </w:r>
      <w:r>
        <w:rPr>
          <w:sz w:val="36"/>
        </w:rPr>
        <w:t xml:space="preserve"> Technical Committee</w:t>
      </w:r>
    </w:p>
    <w:p w:rsidR="00A86FA8" w:rsidRPr="004B5C09" w:rsidRDefault="00A86FA8" w:rsidP="00B64F9A">
      <w:pPr>
        <w:pStyle w:val="Heading1"/>
        <w:spacing w:before="0"/>
      </w:pPr>
      <w:r>
        <w:t xml:space="preserve">Special </w:t>
      </w:r>
      <w:r w:rsidRPr="004B5C09">
        <w:t xml:space="preserve">Meeting </w:t>
      </w:r>
      <w:r>
        <w:t>Agenda</w:t>
      </w:r>
    </w:p>
    <w:p w:rsidR="00A86FA8" w:rsidRPr="00686052" w:rsidRDefault="00A86FA8" w:rsidP="00A86FA8">
      <w:pPr>
        <w:pStyle w:val="Date"/>
      </w:pPr>
      <w:r w:rsidRPr="00686052">
        <w:t>SWODA Conference Room</w:t>
      </w:r>
    </w:p>
    <w:p w:rsidR="00A86FA8" w:rsidRPr="00686052" w:rsidRDefault="00A86FA8" w:rsidP="00A86FA8">
      <w:pPr>
        <w:pStyle w:val="Date"/>
      </w:pPr>
      <w:r w:rsidRPr="00686052">
        <w:t>Building 420 Sooner Drive</w:t>
      </w:r>
      <w:r>
        <w:t xml:space="preserve">   </w:t>
      </w:r>
      <w:r w:rsidRPr="00686052">
        <w:t>Burns Flat, OK  73624</w:t>
      </w:r>
    </w:p>
    <w:p w:rsidR="00A86FA8" w:rsidRDefault="00B247CC" w:rsidP="00A86FA8">
      <w:pPr>
        <w:pStyle w:val="Time"/>
      </w:pPr>
      <w:r>
        <w:t>December 8, 2016 9</w:t>
      </w:r>
      <w:r w:rsidR="00A86FA8">
        <w:t>:00 a.m.</w:t>
      </w:r>
    </w:p>
    <w:p w:rsidR="00187FB9" w:rsidRPr="00187FB9" w:rsidRDefault="00187FB9" w:rsidP="00187FB9"/>
    <w:p w:rsidR="00A86FA8" w:rsidRPr="00F36573" w:rsidRDefault="00A86FA8" w:rsidP="001A32E0">
      <w:pPr>
        <w:numPr>
          <w:ilvl w:val="0"/>
          <w:numId w:val="4"/>
        </w:numPr>
        <w:spacing w:after="0" w:line="240" w:lineRule="auto"/>
        <w:jc w:val="both"/>
        <w:rPr>
          <w:rFonts w:ascii="Times New Roman" w:hAnsi="Times New Roman"/>
          <w:sz w:val="24"/>
          <w:szCs w:val="24"/>
        </w:rPr>
      </w:pPr>
      <w:r w:rsidRPr="00F36573">
        <w:rPr>
          <w:rFonts w:ascii="Times New Roman" w:hAnsi="Times New Roman"/>
          <w:sz w:val="24"/>
          <w:szCs w:val="24"/>
        </w:rPr>
        <w:t>Call to Order</w:t>
      </w:r>
    </w:p>
    <w:p w:rsidR="00A86FA8" w:rsidRPr="00F36573" w:rsidRDefault="00A86FA8" w:rsidP="001A32E0">
      <w:pPr>
        <w:spacing w:after="0" w:line="240" w:lineRule="auto"/>
        <w:ind w:left="900"/>
        <w:jc w:val="both"/>
        <w:rPr>
          <w:rFonts w:ascii="Times New Roman" w:hAnsi="Times New Roman"/>
          <w:sz w:val="24"/>
          <w:szCs w:val="24"/>
        </w:rPr>
      </w:pPr>
    </w:p>
    <w:p w:rsidR="00A86FA8" w:rsidRPr="00F36573" w:rsidRDefault="00A86FA8" w:rsidP="001A32E0">
      <w:pPr>
        <w:numPr>
          <w:ilvl w:val="0"/>
          <w:numId w:val="4"/>
        </w:numPr>
        <w:spacing w:after="0" w:line="240" w:lineRule="auto"/>
        <w:jc w:val="both"/>
        <w:rPr>
          <w:rFonts w:ascii="Times New Roman" w:hAnsi="Times New Roman"/>
          <w:sz w:val="24"/>
          <w:szCs w:val="24"/>
        </w:rPr>
      </w:pPr>
      <w:r w:rsidRPr="00F36573">
        <w:rPr>
          <w:rFonts w:ascii="Times New Roman" w:hAnsi="Times New Roman"/>
          <w:sz w:val="24"/>
          <w:szCs w:val="24"/>
        </w:rPr>
        <w:t xml:space="preserve">Roll Call – </w:t>
      </w:r>
      <w:r>
        <w:rPr>
          <w:rFonts w:ascii="Times New Roman" w:hAnsi="Times New Roman"/>
          <w:sz w:val="24"/>
          <w:szCs w:val="24"/>
        </w:rPr>
        <w:t>Introductions</w:t>
      </w:r>
    </w:p>
    <w:p w:rsidR="00A86FA8" w:rsidRPr="00F36573" w:rsidRDefault="00A86FA8" w:rsidP="001A32E0">
      <w:pPr>
        <w:spacing w:after="0" w:line="240" w:lineRule="auto"/>
        <w:ind w:left="900"/>
        <w:jc w:val="both"/>
        <w:rPr>
          <w:rFonts w:ascii="Times New Roman" w:hAnsi="Times New Roman"/>
          <w:sz w:val="24"/>
          <w:szCs w:val="24"/>
        </w:rPr>
      </w:pPr>
    </w:p>
    <w:p w:rsidR="00A86FA8" w:rsidRPr="001C20C6" w:rsidRDefault="00A86FA8" w:rsidP="001A32E0">
      <w:pPr>
        <w:numPr>
          <w:ilvl w:val="0"/>
          <w:numId w:val="4"/>
        </w:numPr>
        <w:spacing w:after="0" w:line="240" w:lineRule="auto"/>
        <w:jc w:val="both"/>
        <w:rPr>
          <w:rFonts w:ascii="Times New Roman" w:hAnsi="Times New Roman"/>
          <w:sz w:val="24"/>
          <w:szCs w:val="24"/>
        </w:rPr>
      </w:pPr>
      <w:r w:rsidRPr="008D5F6E">
        <w:rPr>
          <w:rFonts w:ascii="Times New Roman" w:hAnsi="Times New Roman"/>
          <w:sz w:val="24"/>
          <w:szCs w:val="24"/>
        </w:rPr>
        <w:t xml:space="preserve">Approval of </w:t>
      </w:r>
      <w:r>
        <w:rPr>
          <w:rFonts w:ascii="Times New Roman" w:hAnsi="Times New Roman"/>
          <w:sz w:val="24"/>
          <w:szCs w:val="24"/>
        </w:rPr>
        <w:t>the m</w:t>
      </w:r>
      <w:r w:rsidRPr="008D5F6E">
        <w:rPr>
          <w:rFonts w:ascii="Times New Roman" w:hAnsi="Times New Roman"/>
          <w:sz w:val="24"/>
          <w:szCs w:val="24"/>
        </w:rPr>
        <w:t xml:space="preserve">inutes </w:t>
      </w:r>
      <w:r>
        <w:rPr>
          <w:rFonts w:ascii="Times New Roman" w:hAnsi="Times New Roman"/>
          <w:sz w:val="24"/>
          <w:szCs w:val="24"/>
        </w:rPr>
        <w:t>for</w:t>
      </w:r>
      <w:r w:rsidRPr="008D5F6E">
        <w:rPr>
          <w:rFonts w:ascii="Times New Roman" w:hAnsi="Times New Roman"/>
          <w:sz w:val="24"/>
          <w:szCs w:val="24"/>
        </w:rPr>
        <w:t xml:space="preserve"> </w:t>
      </w:r>
      <w:r w:rsidR="00B247CC">
        <w:rPr>
          <w:rFonts w:ascii="Times New Roman" w:hAnsi="Times New Roman"/>
          <w:color w:val="000000"/>
          <w:sz w:val="24"/>
          <w:szCs w:val="24"/>
        </w:rPr>
        <w:t>the September 29</w:t>
      </w:r>
      <w:r w:rsidRPr="008D5F6E">
        <w:rPr>
          <w:rFonts w:ascii="Times New Roman" w:hAnsi="Times New Roman"/>
          <w:color w:val="000000"/>
          <w:sz w:val="24"/>
          <w:szCs w:val="24"/>
        </w:rPr>
        <w:t>, 201</w:t>
      </w:r>
      <w:r>
        <w:rPr>
          <w:rFonts w:ascii="Times New Roman" w:hAnsi="Times New Roman"/>
          <w:color w:val="000000"/>
          <w:sz w:val="24"/>
          <w:szCs w:val="24"/>
        </w:rPr>
        <w:t xml:space="preserve">6 </w:t>
      </w:r>
      <w:r w:rsidRPr="008D5F6E">
        <w:rPr>
          <w:rFonts w:ascii="Times New Roman" w:hAnsi="Times New Roman"/>
          <w:color w:val="000000"/>
          <w:sz w:val="24"/>
          <w:szCs w:val="24"/>
        </w:rPr>
        <w:t>meeting</w:t>
      </w:r>
      <w:r>
        <w:rPr>
          <w:rFonts w:ascii="Times New Roman" w:hAnsi="Times New Roman"/>
          <w:color w:val="000000"/>
          <w:sz w:val="24"/>
          <w:szCs w:val="24"/>
        </w:rPr>
        <w:t>.</w:t>
      </w:r>
    </w:p>
    <w:p w:rsidR="00A86FA8" w:rsidRPr="00347C2A" w:rsidRDefault="00A86FA8" w:rsidP="001A32E0">
      <w:pPr>
        <w:pStyle w:val="ListParagraph"/>
        <w:tabs>
          <w:tab w:val="left" w:pos="900"/>
        </w:tabs>
        <w:spacing w:after="0" w:line="240" w:lineRule="auto"/>
        <w:jc w:val="both"/>
        <w:rPr>
          <w:rFonts w:ascii="Times New Roman" w:hAnsi="Times New Roman"/>
          <w:sz w:val="24"/>
          <w:szCs w:val="24"/>
        </w:rPr>
      </w:pPr>
    </w:p>
    <w:p w:rsidR="00A86FA8" w:rsidRPr="00C77770" w:rsidRDefault="00BA1BDB" w:rsidP="001A32E0">
      <w:pPr>
        <w:pStyle w:val="ListParagraph"/>
        <w:numPr>
          <w:ilvl w:val="0"/>
          <w:numId w:val="4"/>
        </w:numPr>
        <w:tabs>
          <w:tab w:val="left" w:pos="900"/>
        </w:tabs>
        <w:spacing w:after="0" w:line="240" w:lineRule="auto"/>
        <w:jc w:val="both"/>
        <w:rPr>
          <w:rFonts w:ascii="Times New Roman" w:hAnsi="Times New Roman"/>
          <w:sz w:val="24"/>
          <w:szCs w:val="24"/>
        </w:rPr>
      </w:pPr>
      <w:r>
        <w:rPr>
          <w:rFonts w:ascii="Times New Roman" w:hAnsi="Times New Roman"/>
          <w:sz w:val="24"/>
          <w:szCs w:val="24"/>
        </w:rPr>
        <w:t>Discuss and c</w:t>
      </w:r>
      <w:r w:rsidR="001A32E0">
        <w:rPr>
          <w:rFonts w:ascii="Times New Roman" w:hAnsi="Times New Roman"/>
          <w:sz w:val="24"/>
          <w:szCs w:val="24"/>
        </w:rPr>
        <w:t>onsider action on the amended PWP</w:t>
      </w:r>
    </w:p>
    <w:p w:rsidR="00A86FA8" w:rsidRDefault="00A86FA8" w:rsidP="001A32E0">
      <w:pPr>
        <w:pStyle w:val="ListParagraph"/>
        <w:jc w:val="both"/>
        <w:rPr>
          <w:rFonts w:ascii="Times New Roman" w:hAnsi="Times New Roman"/>
          <w:sz w:val="24"/>
          <w:szCs w:val="24"/>
        </w:rPr>
      </w:pPr>
    </w:p>
    <w:p w:rsidR="00A86FA8" w:rsidRPr="00C77770" w:rsidRDefault="00BA1BDB" w:rsidP="001A32E0">
      <w:pPr>
        <w:pStyle w:val="ListParagraph"/>
        <w:numPr>
          <w:ilvl w:val="0"/>
          <w:numId w:val="4"/>
        </w:numPr>
        <w:tabs>
          <w:tab w:val="left" w:pos="900"/>
        </w:tabs>
        <w:spacing w:after="0" w:line="240" w:lineRule="auto"/>
        <w:jc w:val="both"/>
        <w:rPr>
          <w:rFonts w:ascii="Times New Roman" w:hAnsi="Times New Roman"/>
          <w:sz w:val="24"/>
          <w:szCs w:val="24"/>
        </w:rPr>
      </w:pPr>
      <w:r>
        <w:rPr>
          <w:rFonts w:ascii="Times New Roman" w:hAnsi="Times New Roman"/>
          <w:sz w:val="24"/>
          <w:szCs w:val="24"/>
        </w:rPr>
        <w:t>Discuss and consider the amendment fo</w:t>
      </w:r>
      <w:r w:rsidR="001A32E0">
        <w:rPr>
          <w:rFonts w:ascii="Times New Roman" w:hAnsi="Times New Roman"/>
          <w:sz w:val="24"/>
          <w:szCs w:val="24"/>
        </w:rPr>
        <w:t>r the updated By-Laws for the 2017 PWP</w:t>
      </w:r>
    </w:p>
    <w:p w:rsidR="00A86FA8" w:rsidRDefault="00A86FA8" w:rsidP="001A32E0">
      <w:pPr>
        <w:pStyle w:val="ListParagraph"/>
        <w:jc w:val="both"/>
        <w:rPr>
          <w:rFonts w:ascii="Times New Roman" w:hAnsi="Times New Roman"/>
          <w:sz w:val="24"/>
          <w:szCs w:val="24"/>
        </w:rPr>
      </w:pPr>
    </w:p>
    <w:p w:rsidR="00A96423" w:rsidRPr="00BA1BDB" w:rsidRDefault="00BA1BDB" w:rsidP="001A32E0">
      <w:pPr>
        <w:pStyle w:val="ListParagraph"/>
        <w:numPr>
          <w:ilvl w:val="0"/>
          <w:numId w:val="4"/>
        </w:numPr>
        <w:tabs>
          <w:tab w:val="left" w:pos="900"/>
        </w:tabs>
        <w:spacing w:line="240" w:lineRule="auto"/>
        <w:jc w:val="both"/>
        <w:rPr>
          <w:rFonts w:ascii="Times New Roman" w:hAnsi="Times New Roman"/>
          <w:sz w:val="24"/>
          <w:szCs w:val="24"/>
        </w:rPr>
      </w:pPr>
      <w:r>
        <w:rPr>
          <w:rFonts w:ascii="Times New Roman" w:hAnsi="Times New Roman"/>
          <w:sz w:val="24"/>
          <w:szCs w:val="24"/>
        </w:rPr>
        <w:t>Discuss and consider setting a 45-day public review period amending the PPP</w:t>
      </w:r>
    </w:p>
    <w:p w:rsidR="00A86FA8" w:rsidRDefault="00A86FA8" w:rsidP="001A32E0">
      <w:pPr>
        <w:pStyle w:val="ListParagraph"/>
        <w:tabs>
          <w:tab w:val="left" w:pos="900"/>
        </w:tabs>
        <w:spacing w:line="240" w:lineRule="auto"/>
        <w:ind w:left="900"/>
        <w:jc w:val="both"/>
        <w:rPr>
          <w:rFonts w:ascii="Times New Roman" w:hAnsi="Times New Roman"/>
          <w:sz w:val="24"/>
          <w:szCs w:val="24"/>
        </w:rPr>
      </w:pPr>
    </w:p>
    <w:p w:rsidR="00A86FA8" w:rsidRPr="00C77770" w:rsidRDefault="00EA3528" w:rsidP="001A32E0">
      <w:pPr>
        <w:pStyle w:val="ListParagraph"/>
        <w:numPr>
          <w:ilvl w:val="0"/>
          <w:numId w:val="4"/>
        </w:num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Discuss and </w:t>
      </w:r>
      <w:r w:rsidR="001A32E0">
        <w:rPr>
          <w:rFonts w:ascii="Times New Roman" w:hAnsi="Times New Roman"/>
          <w:sz w:val="24"/>
          <w:szCs w:val="24"/>
        </w:rPr>
        <w:t>take action on the 2017 meeting schedule</w:t>
      </w:r>
    </w:p>
    <w:p w:rsidR="00A86FA8" w:rsidRDefault="00A86FA8" w:rsidP="001A32E0">
      <w:pPr>
        <w:pStyle w:val="ListParagraph"/>
        <w:ind w:left="0"/>
        <w:jc w:val="both"/>
        <w:rPr>
          <w:rFonts w:ascii="Times New Roman" w:hAnsi="Times New Roman"/>
          <w:sz w:val="24"/>
          <w:szCs w:val="24"/>
        </w:rPr>
      </w:pPr>
    </w:p>
    <w:p w:rsidR="00A86FA8" w:rsidRDefault="00A86FA8" w:rsidP="001A32E0">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New Business</w:t>
      </w:r>
    </w:p>
    <w:p w:rsidR="00A86FA8" w:rsidRDefault="00A86FA8" w:rsidP="001A32E0">
      <w:pPr>
        <w:spacing w:after="0" w:line="240" w:lineRule="auto"/>
        <w:ind w:left="900"/>
        <w:jc w:val="both"/>
        <w:rPr>
          <w:rFonts w:ascii="Times New Roman" w:hAnsi="Times New Roman"/>
          <w:sz w:val="24"/>
          <w:szCs w:val="24"/>
        </w:rPr>
      </w:pPr>
    </w:p>
    <w:p w:rsidR="00A86FA8" w:rsidRDefault="00A86FA8" w:rsidP="001A32E0">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Reports and Comments</w:t>
      </w:r>
    </w:p>
    <w:p w:rsidR="00A86FA8" w:rsidRDefault="00A86FA8" w:rsidP="001A32E0">
      <w:pPr>
        <w:spacing w:after="0" w:line="240" w:lineRule="auto"/>
        <w:ind w:left="900"/>
        <w:jc w:val="both"/>
        <w:rPr>
          <w:rFonts w:ascii="Times New Roman" w:hAnsi="Times New Roman"/>
          <w:sz w:val="24"/>
          <w:szCs w:val="24"/>
        </w:rPr>
      </w:pPr>
    </w:p>
    <w:p w:rsidR="00A86FA8" w:rsidRPr="004C0A51" w:rsidRDefault="00A86FA8" w:rsidP="001A32E0">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Adjourn</w:t>
      </w:r>
    </w:p>
    <w:p w:rsidR="00A86FA8" w:rsidRPr="00F36573" w:rsidRDefault="00A86FA8" w:rsidP="001A32E0">
      <w:pPr>
        <w:spacing w:after="0" w:line="240" w:lineRule="auto"/>
        <w:ind w:left="900"/>
        <w:jc w:val="both"/>
        <w:rPr>
          <w:rFonts w:ascii="Times New Roman" w:hAnsi="Times New Roman"/>
          <w:sz w:val="24"/>
          <w:szCs w:val="24"/>
        </w:rPr>
      </w:pPr>
    </w:p>
    <w:p w:rsidR="00A86FA8" w:rsidRDefault="00A86FA8" w:rsidP="001A32E0">
      <w:pPr>
        <w:jc w:val="both"/>
      </w:pPr>
    </w:p>
    <w:sectPr w:rsidR="00A86FA8" w:rsidSect="00B2529A">
      <w:footerReference w:type="default" r:id="rId9"/>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28" w:rsidRDefault="00EA3528" w:rsidP="009119DF">
      <w:pPr>
        <w:spacing w:after="0" w:line="240" w:lineRule="auto"/>
      </w:pPr>
      <w:r>
        <w:separator/>
      </w:r>
    </w:p>
  </w:endnote>
  <w:endnote w:type="continuationSeparator" w:id="0">
    <w:p w:rsidR="00EA3528" w:rsidRDefault="00EA3528"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28" w:rsidRPr="00E41D84" w:rsidRDefault="00EA3528" w:rsidP="009119DF">
    <w:pPr>
      <w:pStyle w:val="Footer"/>
      <w:rPr>
        <w:rFonts w:ascii="Times New Roman" w:hAnsi="Times New Roman"/>
      </w:rPr>
    </w:pPr>
    <w:r w:rsidRPr="00E41D84">
      <w:rPr>
        <w:rFonts w:ascii="Times New Roman" w:hAnsi="Times New Roman"/>
      </w:rPr>
      <w:t>Notice of this meeting was made to the Washita County Clerks and this agenda was visibly displayed on the front door of the SWODA office at 420 Sooner Drive, Burns Flat, OK on or before December 5, 2016, at 8:00 a.m.</w:t>
    </w:r>
  </w:p>
  <w:p w:rsidR="00EA3528" w:rsidRDefault="00EA3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28" w:rsidRDefault="00EA3528" w:rsidP="009119DF">
      <w:pPr>
        <w:spacing w:after="0" w:line="240" w:lineRule="auto"/>
      </w:pPr>
      <w:r>
        <w:separator/>
      </w:r>
    </w:p>
  </w:footnote>
  <w:footnote w:type="continuationSeparator" w:id="0">
    <w:p w:rsidR="00EA3528" w:rsidRDefault="00EA3528"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5"/>
  </w:num>
  <w:num w:numId="5">
    <w:abstractNumId w:val="13"/>
  </w:num>
  <w:num w:numId="6">
    <w:abstractNumId w:val="4"/>
  </w:num>
  <w:num w:numId="7">
    <w:abstractNumId w:val="14"/>
  </w:num>
  <w:num w:numId="8">
    <w:abstractNumId w:val="8"/>
  </w:num>
  <w:num w:numId="9">
    <w:abstractNumId w:val="12"/>
  </w:num>
  <w:num w:numId="10">
    <w:abstractNumId w:val="15"/>
  </w:num>
  <w:num w:numId="11">
    <w:abstractNumId w:val="11"/>
  </w:num>
  <w:num w:numId="12">
    <w:abstractNumId w:val="10"/>
  </w:num>
  <w:num w:numId="13">
    <w:abstractNumId w:val="3"/>
  </w:num>
  <w:num w:numId="14">
    <w:abstractNumId w:val="2"/>
  </w:num>
  <w:num w:numId="15">
    <w:abstractNumId w:val="6"/>
  </w:num>
  <w:num w:numId="16">
    <w:abstractNumId w:val="7"/>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97638"/>
    <w:rsid w:val="000A2B4B"/>
    <w:rsid w:val="000A4152"/>
    <w:rsid w:val="000B357F"/>
    <w:rsid w:val="000B4429"/>
    <w:rsid w:val="000C6D85"/>
    <w:rsid w:val="000E015A"/>
    <w:rsid w:val="000E7E2D"/>
    <w:rsid w:val="000F7B8B"/>
    <w:rsid w:val="0011534C"/>
    <w:rsid w:val="00143405"/>
    <w:rsid w:val="0014561C"/>
    <w:rsid w:val="00187FB9"/>
    <w:rsid w:val="001A32E0"/>
    <w:rsid w:val="001A6808"/>
    <w:rsid w:val="001C20C6"/>
    <w:rsid w:val="001D7AD6"/>
    <w:rsid w:val="00202391"/>
    <w:rsid w:val="002077C4"/>
    <w:rsid w:val="00222F75"/>
    <w:rsid w:val="00227452"/>
    <w:rsid w:val="00235931"/>
    <w:rsid w:val="00246C36"/>
    <w:rsid w:val="002530DE"/>
    <w:rsid w:val="0027181B"/>
    <w:rsid w:val="00272160"/>
    <w:rsid w:val="00277F8A"/>
    <w:rsid w:val="002871F1"/>
    <w:rsid w:val="00287990"/>
    <w:rsid w:val="002879C8"/>
    <w:rsid w:val="00297FF1"/>
    <w:rsid w:val="002A2866"/>
    <w:rsid w:val="002B5329"/>
    <w:rsid w:val="002D21E2"/>
    <w:rsid w:val="002D2CBA"/>
    <w:rsid w:val="002D550D"/>
    <w:rsid w:val="00301F37"/>
    <w:rsid w:val="00307849"/>
    <w:rsid w:val="00311833"/>
    <w:rsid w:val="0032590E"/>
    <w:rsid w:val="00343B48"/>
    <w:rsid w:val="00344454"/>
    <w:rsid w:val="00347C2A"/>
    <w:rsid w:val="00362F52"/>
    <w:rsid w:val="003638D4"/>
    <w:rsid w:val="00367E7D"/>
    <w:rsid w:val="00372223"/>
    <w:rsid w:val="00374DF4"/>
    <w:rsid w:val="00377FCB"/>
    <w:rsid w:val="003A2AC4"/>
    <w:rsid w:val="003D4732"/>
    <w:rsid w:val="00415679"/>
    <w:rsid w:val="00427F8A"/>
    <w:rsid w:val="0043581E"/>
    <w:rsid w:val="0047118B"/>
    <w:rsid w:val="00475B51"/>
    <w:rsid w:val="00485CAD"/>
    <w:rsid w:val="00491885"/>
    <w:rsid w:val="004A13D0"/>
    <w:rsid w:val="004B3FEB"/>
    <w:rsid w:val="004C0A51"/>
    <w:rsid w:val="004D1386"/>
    <w:rsid w:val="004E0194"/>
    <w:rsid w:val="00510115"/>
    <w:rsid w:val="00511F4A"/>
    <w:rsid w:val="0052473F"/>
    <w:rsid w:val="00525A6B"/>
    <w:rsid w:val="00540FE5"/>
    <w:rsid w:val="00542D40"/>
    <w:rsid w:val="00542EAD"/>
    <w:rsid w:val="005456B9"/>
    <w:rsid w:val="0055418E"/>
    <w:rsid w:val="00570E34"/>
    <w:rsid w:val="00584C16"/>
    <w:rsid w:val="005A392F"/>
    <w:rsid w:val="005B7B2E"/>
    <w:rsid w:val="005C06A4"/>
    <w:rsid w:val="005C30E3"/>
    <w:rsid w:val="005D6160"/>
    <w:rsid w:val="005D6587"/>
    <w:rsid w:val="005F013E"/>
    <w:rsid w:val="00620956"/>
    <w:rsid w:val="0062454E"/>
    <w:rsid w:val="00686052"/>
    <w:rsid w:val="00695323"/>
    <w:rsid w:val="00696E71"/>
    <w:rsid w:val="006F04D0"/>
    <w:rsid w:val="007125ED"/>
    <w:rsid w:val="0074080E"/>
    <w:rsid w:val="007625DC"/>
    <w:rsid w:val="00793640"/>
    <w:rsid w:val="007D0602"/>
    <w:rsid w:val="007D67F0"/>
    <w:rsid w:val="008051D2"/>
    <w:rsid w:val="00805D7E"/>
    <w:rsid w:val="008123FD"/>
    <w:rsid w:val="00827338"/>
    <w:rsid w:val="00835908"/>
    <w:rsid w:val="00842E27"/>
    <w:rsid w:val="00861D52"/>
    <w:rsid w:val="00873710"/>
    <w:rsid w:val="00874698"/>
    <w:rsid w:val="008835D0"/>
    <w:rsid w:val="00883C4B"/>
    <w:rsid w:val="00884EB6"/>
    <w:rsid w:val="008A2E9B"/>
    <w:rsid w:val="008A5315"/>
    <w:rsid w:val="008D5F6E"/>
    <w:rsid w:val="008E4A89"/>
    <w:rsid w:val="008E77BA"/>
    <w:rsid w:val="009119DF"/>
    <w:rsid w:val="00915A67"/>
    <w:rsid w:val="009347E7"/>
    <w:rsid w:val="00947EDF"/>
    <w:rsid w:val="009768EC"/>
    <w:rsid w:val="009A6516"/>
    <w:rsid w:val="009B23B8"/>
    <w:rsid w:val="009C51A6"/>
    <w:rsid w:val="009E53D4"/>
    <w:rsid w:val="00A02F3B"/>
    <w:rsid w:val="00A37A4B"/>
    <w:rsid w:val="00A42085"/>
    <w:rsid w:val="00A86FA8"/>
    <w:rsid w:val="00A96423"/>
    <w:rsid w:val="00AA14F1"/>
    <w:rsid w:val="00AB57DD"/>
    <w:rsid w:val="00AB6D71"/>
    <w:rsid w:val="00AD76A5"/>
    <w:rsid w:val="00AE3664"/>
    <w:rsid w:val="00B07098"/>
    <w:rsid w:val="00B247CC"/>
    <w:rsid w:val="00B2529A"/>
    <w:rsid w:val="00B46196"/>
    <w:rsid w:val="00B63018"/>
    <w:rsid w:val="00B64F9A"/>
    <w:rsid w:val="00B66466"/>
    <w:rsid w:val="00B7141C"/>
    <w:rsid w:val="00BA09D8"/>
    <w:rsid w:val="00BA1BDB"/>
    <w:rsid w:val="00BA2338"/>
    <w:rsid w:val="00BA7D9E"/>
    <w:rsid w:val="00BB0582"/>
    <w:rsid w:val="00BC427D"/>
    <w:rsid w:val="00BD59E1"/>
    <w:rsid w:val="00BF0F5F"/>
    <w:rsid w:val="00BF2AC1"/>
    <w:rsid w:val="00C10640"/>
    <w:rsid w:val="00C20F77"/>
    <w:rsid w:val="00C2301B"/>
    <w:rsid w:val="00C472F3"/>
    <w:rsid w:val="00C56F1A"/>
    <w:rsid w:val="00C7678D"/>
    <w:rsid w:val="00C77770"/>
    <w:rsid w:val="00C83976"/>
    <w:rsid w:val="00C9287F"/>
    <w:rsid w:val="00CB6ED5"/>
    <w:rsid w:val="00D14126"/>
    <w:rsid w:val="00D25112"/>
    <w:rsid w:val="00D32325"/>
    <w:rsid w:val="00D354B4"/>
    <w:rsid w:val="00D65B4B"/>
    <w:rsid w:val="00D72326"/>
    <w:rsid w:val="00D83C7A"/>
    <w:rsid w:val="00D93DCF"/>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94989"/>
    <w:rsid w:val="00EA3528"/>
    <w:rsid w:val="00EB011D"/>
    <w:rsid w:val="00ED2CC6"/>
    <w:rsid w:val="00EF1037"/>
    <w:rsid w:val="00F10A4C"/>
    <w:rsid w:val="00F13FE7"/>
    <w:rsid w:val="00F16958"/>
    <w:rsid w:val="00F35569"/>
    <w:rsid w:val="00F36573"/>
    <w:rsid w:val="00F51FF3"/>
    <w:rsid w:val="00F727C2"/>
    <w:rsid w:val="00F740C3"/>
    <w:rsid w:val="00F75BE0"/>
    <w:rsid w:val="00FA09EE"/>
    <w:rsid w:val="00FA5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72E7-BF07-4B61-B0F9-B3AD21D2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10</cp:revision>
  <cp:lastPrinted>2016-11-29T17:51:00Z</cp:lastPrinted>
  <dcterms:created xsi:type="dcterms:W3CDTF">2016-11-28T13:58:00Z</dcterms:created>
  <dcterms:modified xsi:type="dcterms:W3CDTF">2016-11-29T17:55:00Z</dcterms:modified>
</cp:coreProperties>
</file>